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1F" w:rsidRPr="00CF3F1F" w:rsidRDefault="00CF3F1F" w:rsidP="00CF3F1F">
      <w:pPr>
        <w:pStyle w:val="a3"/>
        <w:rPr>
          <w:sz w:val="28"/>
        </w:rPr>
      </w:pPr>
      <w:r w:rsidRPr="00CF3F1F">
        <w:rPr>
          <w:b/>
          <w:noProof/>
        </w:rPr>
        <w:drawing>
          <wp:inline distT="0" distB="0" distL="0" distR="0">
            <wp:extent cx="659130" cy="798830"/>
            <wp:effectExtent l="19050" t="0" r="762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1F" w:rsidRPr="00CF3F1F" w:rsidRDefault="00CF3F1F" w:rsidP="00CF3F1F">
      <w:pPr>
        <w:pStyle w:val="a3"/>
        <w:rPr>
          <w:sz w:val="28"/>
        </w:rPr>
      </w:pPr>
      <w:r w:rsidRPr="00CF3F1F">
        <w:rPr>
          <w:sz w:val="28"/>
        </w:rPr>
        <w:t>Российская Федерация</w:t>
      </w:r>
    </w:p>
    <w:p w:rsidR="00CF3F1F" w:rsidRPr="00CF3F1F" w:rsidRDefault="00CF3F1F" w:rsidP="00CF3F1F">
      <w:pPr>
        <w:pStyle w:val="a5"/>
        <w:rPr>
          <w:sz w:val="28"/>
        </w:rPr>
      </w:pPr>
      <w:r w:rsidRPr="00CF3F1F">
        <w:rPr>
          <w:sz w:val="28"/>
        </w:rPr>
        <w:t>СОВЕТ</w:t>
      </w:r>
    </w:p>
    <w:p w:rsidR="00CF3F1F" w:rsidRPr="00CF3F1F" w:rsidRDefault="00CF3F1F" w:rsidP="00CF3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F1F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CF3F1F" w:rsidRPr="00CF3F1F" w:rsidRDefault="00CF3F1F" w:rsidP="00CF3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F1F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CF3F1F" w:rsidRPr="00CF3F1F" w:rsidRDefault="00CF3F1F" w:rsidP="00CF3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F1F" w:rsidRPr="00CF3F1F" w:rsidRDefault="00CF3F1F" w:rsidP="00CF3F1F">
      <w:pPr>
        <w:pStyle w:val="1"/>
        <w:rPr>
          <w:b w:val="0"/>
          <w:sz w:val="28"/>
          <w:szCs w:val="28"/>
        </w:rPr>
      </w:pPr>
      <w:r w:rsidRPr="00CF3F1F">
        <w:rPr>
          <w:b w:val="0"/>
          <w:sz w:val="28"/>
          <w:szCs w:val="28"/>
        </w:rPr>
        <w:t>РЕШЕНИЕ</w:t>
      </w:r>
    </w:p>
    <w:p w:rsidR="00CF3F1F" w:rsidRPr="00CF3F1F" w:rsidRDefault="00CF3F1F" w:rsidP="00CF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F1F" w:rsidRPr="00CF3F1F" w:rsidRDefault="00602C1A" w:rsidP="00CF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</w:t>
      </w:r>
      <w:r w:rsidR="00CF3F1F" w:rsidRPr="00CF3F1F">
        <w:rPr>
          <w:rFonts w:ascii="Times New Roman" w:hAnsi="Times New Roman" w:cs="Times New Roman"/>
          <w:sz w:val="28"/>
          <w:szCs w:val="28"/>
        </w:rPr>
        <w:t>2023 года</w:t>
      </w:r>
      <w:r w:rsidR="00515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3F1F" w:rsidRPr="00CF3F1F">
        <w:rPr>
          <w:rFonts w:ascii="Times New Roman" w:hAnsi="Times New Roman" w:cs="Times New Roman"/>
          <w:sz w:val="28"/>
          <w:szCs w:val="28"/>
        </w:rPr>
        <w:t>с. Новоселицкое</w:t>
      </w:r>
      <w:r w:rsidR="00515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0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596</w:t>
      </w:r>
    </w:p>
    <w:p w:rsidR="005132D0" w:rsidRPr="00CF3F1F" w:rsidRDefault="005132D0" w:rsidP="00CF3F1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3F1F" w:rsidRPr="00CF3F1F" w:rsidRDefault="00CF3F1F" w:rsidP="00CF3F1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2D0" w:rsidRPr="00E766D8" w:rsidRDefault="009E12C5" w:rsidP="00E766D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6D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766D8" w:rsidRPr="009E12C5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>С</w:t>
      </w:r>
      <w:r w:rsidR="00E766D8" w:rsidRPr="009E12C5">
        <w:rPr>
          <w:rFonts w:ascii="Times New Roman" w:hAnsi="Times New Roman" w:cs="Times New Roman"/>
          <w:b w:val="0"/>
          <w:sz w:val="28"/>
          <w:szCs w:val="28"/>
        </w:rPr>
        <w:t>овета Новоселицкого муниципального округа Ставропольского края от 25.03.2021г. № 147</w:t>
      </w:r>
    </w:p>
    <w:p w:rsidR="005132D0" w:rsidRPr="00484154" w:rsidRDefault="005132D0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132D0" w:rsidRPr="00484154" w:rsidRDefault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15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7643EE">
        <w:rPr>
          <w:rFonts w:ascii="Times New Roman" w:hAnsi="Times New Roman" w:cs="Times New Roman"/>
          <w:sz w:val="28"/>
          <w:szCs w:val="28"/>
        </w:rPr>
        <w:t>№</w:t>
      </w:r>
      <w:r w:rsidRPr="0048415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135B2">
        <w:rPr>
          <w:rFonts w:ascii="Times New Roman" w:hAnsi="Times New Roman" w:cs="Times New Roman"/>
          <w:sz w:val="28"/>
          <w:szCs w:val="28"/>
        </w:rPr>
        <w:t>«</w:t>
      </w:r>
      <w:r w:rsidRPr="004841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135B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415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 w:rsidR="007643EE">
        <w:rPr>
          <w:rFonts w:ascii="Times New Roman" w:hAnsi="Times New Roman" w:cs="Times New Roman"/>
          <w:sz w:val="28"/>
          <w:szCs w:val="28"/>
        </w:rPr>
        <w:t>№</w:t>
      </w:r>
      <w:r w:rsidRPr="00484154">
        <w:rPr>
          <w:rFonts w:ascii="Times New Roman" w:hAnsi="Times New Roman" w:cs="Times New Roman"/>
          <w:sz w:val="28"/>
          <w:szCs w:val="28"/>
        </w:rPr>
        <w:t xml:space="preserve"> 25-ФЗ </w:t>
      </w:r>
      <w:r w:rsidR="00C135B2">
        <w:rPr>
          <w:rFonts w:ascii="Times New Roman" w:hAnsi="Times New Roman" w:cs="Times New Roman"/>
          <w:sz w:val="28"/>
          <w:szCs w:val="28"/>
        </w:rPr>
        <w:t>«</w:t>
      </w:r>
      <w:r w:rsidRPr="004841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135B2">
        <w:rPr>
          <w:rFonts w:ascii="Times New Roman" w:hAnsi="Times New Roman" w:cs="Times New Roman"/>
          <w:sz w:val="28"/>
          <w:szCs w:val="28"/>
        </w:rPr>
        <w:t>»</w:t>
      </w:r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N 78-кз </w:t>
      </w:r>
      <w:r w:rsidR="00C135B2">
        <w:rPr>
          <w:rFonts w:ascii="Times New Roman" w:hAnsi="Times New Roman" w:cs="Times New Roman"/>
          <w:sz w:val="28"/>
          <w:szCs w:val="28"/>
        </w:rPr>
        <w:t>«</w:t>
      </w:r>
      <w:r w:rsidRPr="00484154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C135B2">
        <w:rPr>
          <w:rFonts w:ascii="Times New Roman" w:hAnsi="Times New Roman" w:cs="Times New Roman"/>
          <w:sz w:val="28"/>
          <w:szCs w:val="28"/>
        </w:rPr>
        <w:t>»</w:t>
      </w:r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r w:rsidR="00CF3F1F">
        <w:rPr>
          <w:rFonts w:ascii="Times New Roman" w:hAnsi="Times New Roman" w:cs="Times New Roman"/>
          <w:sz w:val="28"/>
          <w:szCs w:val="28"/>
        </w:rPr>
        <w:t>решением Совета Новоселицкого муниципального</w:t>
      </w:r>
      <w:proofErr w:type="gramEnd"/>
      <w:r w:rsidR="00CF3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F1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28.09.2023г. № 579 «Об увеличении размеров должностных окладов и ежемесячных надбавок лиц, замещающих </w:t>
      </w:r>
      <w:r w:rsidR="00E70560">
        <w:rPr>
          <w:rFonts w:ascii="Times New Roman" w:hAnsi="Times New Roman" w:cs="Times New Roman"/>
          <w:sz w:val="28"/>
          <w:szCs w:val="28"/>
        </w:rPr>
        <w:t>муниципальные</w:t>
      </w:r>
      <w:r w:rsidR="00CF3F1F">
        <w:rPr>
          <w:rFonts w:ascii="Times New Roman" w:hAnsi="Times New Roman" w:cs="Times New Roman"/>
          <w:sz w:val="28"/>
          <w:szCs w:val="28"/>
        </w:rPr>
        <w:t xml:space="preserve"> должности, осуществляющих </w:t>
      </w:r>
      <w:r w:rsidR="00E70560">
        <w:rPr>
          <w:rFonts w:ascii="Times New Roman" w:hAnsi="Times New Roman" w:cs="Times New Roman"/>
          <w:sz w:val="28"/>
          <w:szCs w:val="28"/>
        </w:rPr>
        <w:t>свои по</w:t>
      </w:r>
      <w:r w:rsidR="00CF3F1F">
        <w:rPr>
          <w:rFonts w:ascii="Times New Roman" w:hAnsi="Times New Roman" w:cs="Times New Roman"/>
          <w:sz w:val="28"/>
          <w:szCs w:val="28"/>
        </w:rPr>
        <w:t>лномочия на постоянной основе, лиц, замещающих</w:t>
      </w:r>
      <w:r w:rsidR="00E7056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и муниципальных служащих в органах местного самоуправления Новоселицкого муниципального округа Ставропольского края»,</w:t>
      </w:r>
      <w:r w:rsidRPr="0048415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Совет Новоселицкого муниципального округа Ставропольского края решил</w:t>
      </w:r>
      <w:proofErr w:type="gramEnd"/>
    </w:p>
    <w:p w:rsidR="005132D0" w:rsidRPr="00484154" w:rsidRDefault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Default="009E12C5" w:rsidP="00474412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2C5">
        <w:rPr>
          <w:rFonts w:ascii="Times New Roman" w:hAnsi="Times New Roman" w:cs="Times New Roman"/>
          <w:b w:val="0"/>
          <w:sz w:val="28"/>
          <w:szCs w:val="28"/>
        </w:rPr>
        <w:t>Внести изменени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E12C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hyperlink w:anchor="P45">
        <w:r w:rsidR="005132D0" w:rsidRPr="009E12C5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5132D0" w:rsidRPr="009E12C5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лиц, замещающих муниципальные должности, 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</w:t>
      </w:r>
      <w:r w:rsidRPr="009E12C5">
        <w:rPr>
          <w:rFonts w:ascii="Times New Roman" w:hAnsi="Times New Roman" w:cs="Times New Roman"/>
          <w:b w:val="0"/>
          <w:sz w:val="28"/>
          <w:szCs w:val="28"/>
        </w:rPr>
        <w:t>, утвержденное решением совета Новоселицкого муниципального округа Ставропольского края от 25.03.2021г. № 147</w:t>
      </w:r>
      <w:r w:rsidR="0008223A">
        <w:rPr>
          <w:rFonts w:ascii="Times New Roman" w:hAnsi="Times New Roman" w:cs="Times New Roman"/>
          <w:b w:val="0"/>
          <w:sz w:val="28"/>
          <w:szCs w:val="28"/>
        </w:rPr>
        <w:t xml:space="preserve"> (с изменен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>ия</w:t>
      </w:r>
      <w:r w:rsidR="0008223A">
        <w:rPr>
          <w:rFonts w:ascii="Times New Roman" w:hAnsi="Times New Roman" w:cs="Times New Roman"/>
          <w:b w:val="0"/>
          <w:sz w:val="28"/>
          <w:szCs w:val="28"/>
        </w:rPr>
        <w:t>ми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>, внесенными решениями Совета Новоселицкого муниципального округа</w:t>
      </w:r>
      <w:r w:rsidR="0008223A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 xml:space="preserve"> 23.09.2021г. № 257, от 28.10.2021</w:t>
      </w:r>
      <w:r w:rsidR="005509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5509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>288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E1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>от 10.02.2022</w:t>
      </w:r>
      <w:r w:rsidR="005509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E766D8">
        <w:rPr>
          <w:rFonts w:ascii="Times New Roman" w:hAnsi="Times New Roman" w:cs="Times New Roman"/>
          <w:b w:val="0"/>
          <w:sz w:val="28"/>
          <w:szCs w:val="28"/>
        </w:rPr>
        <w:t>. № 342, от 10.06.2022</w:t>
      </w:r>
      <w:r w:rsidR="005509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>г. № 401</w:t>
      </w:r>
      <w:r w:rsidR="007643EE">
        <w:rPr>
          <w:rFonts w:ascii="Times New Roman" w:hAnsi="Times New Roman" w:cs="Times New Roman"/>
          <w:b w:val="0"/>
          <w:sz w:val="28"/>
          <w:szCs w:val="28"/>
        </w:rPr>
        <w:t>)</w:t>
      </w:r>
      <w:bookmarkStart w:id="0" w:name="_GoBack"/>
      <w:bookmarkEnd w:id="0"/>
      <w:r w:rsidR="005509B1">
        <w:rPr>
          <w:rFonts w:ascii="Times New Roman" w:hAnsi="Times New Roman" w:cs="Times New Roman"/>
          <w:b w:val="0"/>
          <w:sz w:val="28"/>
          <w:szCs w:val="28"/>
        </w:rPr>
        <w:t>,</w:t>
      </w:r>
      <w:r w:rsidR="00E76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12C5">
        <w:rPr>
          <w:rFonts w:ascii="Times New Roman" w:hAnsi="Times New Roman" w:cs="Times New Roman"/>
          <w:b w:val="0"/>
          <w:sz w:val="28"/>
          <w:szCs w:val="28"/>
        </w:rPr>
        <w:t xml:space="preserve">изложив его в новой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 xml:space="preserve">редакции согласно приложению </w:t>
      </w:r>
      <w:r w:rsidR="007E137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>1.</w:t>
      </w:r>
    </w:p>
    <w:p w:rsidR="00474412" w:rsidRDefault="00474412" w:rsidP="00474412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183" w:rsidRPr="000E1F5E" w:rsidRDefault="00662183" w:rsidP="00474412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992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7E13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к решению Совета Новоселицкого муниципального округа Ставропольского края от 25 марта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2021г. № 147 «Об утверждении п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</w:t>
      </w:r>
      <w:r>
        <w:rPr>
          <w:rFonts w:ascii="Times New Roman" w:hAnsi="Times New Roman" w:cs="Times New Roman"/>
          <w:b w:val="0"/>
          <w:sz w:val="28"/>
          <w:szCs w:val="28"/>
        </w:rPr>
        <w:t>, замещающих муниципальные должности,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свои полномочия на постоянной основе,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>и муниципальных служащих в органах местного самоуправления Новоселицкого муниципального округа Ставропольского края</w:t>
      </w:r>
      <w:r w:rsidR="00733AC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(в редакции решений от 23 сентября 2021</w:t>
      </w:r>
      <w:r w:rsidR="007E1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 № 257</w:t>
      </w:r>
      <w:r w:rsidRPr="00745FBE">
        <w:rPr>
          <w:rFonts w:ascii="Times New Roman" w:hAnsi="Times New Roman" w:cs="Times New Roman"/>
          <w:b w:val="0"/>
          <w:sz w:val="28"/>
          <w:szCs w:val="28"/>
        </w:rPr>
        <w:t>,</w:t>
      </w:r>
      <w:r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28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октября </w:t>
      </w:r>
      <w:r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2021</w:t>
      </w:r>
      <w:r w:rsidR="007E137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</w:t>
      </w:r>
      <w:proofErr w:type="gramEnd"/>
      <w:r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№ </w:t>
      </w:r>
      <w:proofErr w:type="gramStart"/>
      <w:r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288</w:t>
      </w:r>
      <w:r>
        <w:rPr>
          <w:rFonts w:eastAsiaTheme="minorHAnsi"/>
          <w:lang w:eastAsia="en-US"/>
        </w:rPr>
        <w:t xml:space="preserve">, </w:t>
      </w:r>
      <w:r w:rsidRPr="008F0A6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10 февраля 2022 г. </w:t>
      </w:r>
      <w:r w:rsidR="007E137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8F0A6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2A729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342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от 10 июня 2022 года № 401</w:t>
      </w:r>
      <w:r w:rsidRPr="002A72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E13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изложив его в новой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 xml:space="preserve">редакции согласно приложению </w:t>
      </w:r>
      <w:r w:rsidR="007E137A">
        <w:rPr>
          <w:rFonts w:ascii="Times New Roman" w:hAnsi="Times New Roman" w:cs="Times New Roman"/>
          <w:b w:val="0"/>
          <w:sz w:val="28"/>
          <w:szCs w:val="28"/>
        </w:rPr>
        <w:t>№</w:t>
      </w:r>
      <w:r w:rsidR="00CF6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End"/>
    </w:p>
    <w:p w:rsidR="005132D0" w:rsidRPr="00484154" w:rsidRDefault="00474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2D0" w:rsidRPr="00484154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округа.</w:t>
      </w:r>
    </w:p>
    <w:p w:rsidR="00E70560" w:rsidRDefault="00E70560" w:rsidP="00A15D8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Pr="008742A3" w:rsidRDefault="00474412" w:rsidP="00A15D8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484154">
        <w:rPr>
          <w:rFonts w:ascii="Times New Roman" w:hAnsi="Times New Roman" w:cs="Times New Roman"/>
          <w:sz w:val="28"/>
          <w:szCs w:val="28"/>
        </w:rPr>
        <w:t>со дня его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84154">
        <w:rPr>
          <w:rFonts w:ascii="Times New Roman" w:hAnsi="Times New Roman" w:cs="Times New Roman"/>
          <w:sz w:val="28"/>
          <w:szCs w:val="28"/>
        </w:rPr>
        <w:t>го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484154">
        <w:rPr>
          <w:rFonts w:ascii="Times New Roman" w:hAnsi="Times New Roman" w:cs="Times New Roman"/>
          <w:sz w:val="28"/>
          <w:szCs w:val="28"/>
        </w:rPr>
        <w:t>я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 w:rsidR="00484154">
        <w:rPr>
          <w:rFonts w:ascii="Times New Roman" w:hAnsi="Times New Roman" w:cs="Times New Roman"/>
          <w:sz w:val="28"/>
          <w:szCs w:val="28"/>
        </w:rPr>
        <w:t>я</w:t>
      </w:r>
      <w:r w:rsidR="005132D0" w:rsidRPr="00484154">
        <w:rPr>
          <w:rFonts w:ascii="Times New Roman" w:hAnsi="Times New Roman" w:cs="Times New Roman"/>
          <w:sz w:val="28"/>
          <w:szCs w:val="28"/>
        </w:rPr>
        <w:t>)</w:t>
      </w:r>
      <w:r w:rsidR="00A15D82" w:rsidRPr="00A15D82">
        <w:rPr>
          <w:rFonts w:ascii="Times New Roman" w:hAnsi="Times New Roman" w:cs="Times New Roman"/>
          <w:sz w:val="28"/>
          <w:szCs w:val="28"/>
        </w:rPr>
        <w:t xml:space="preserve"> </w:t>
      </w:r>
      <w:r w:rsidR="00A15D82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октября 2023 года.</w:t>
      </w:r>
    </w:p>
    <w:p w:rsidR="00A15D82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Pr="008742A3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A15D82" w:rsidRPr="00461A50" w:rsidTr="00C7328A">
        <w:tc>
          <w:tcPr>
            <w:tcW w:w="4928" w:type="dxa"/>
          </w:tcPr>
          <w:p w:rsidR="00A15D82" w:rsidRPr="00A15D82" w:rsidRDefault="00A15D82" w:rsidP="00A1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:rsidR="00A15D82" w:rsidRPr="00A15D82" w:rsidRDefault="00A15D82" w:rsidP="00A1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A15D82" w:rsidRPr="00A15D82" w:rsidRDefault="00A15D82" w:rsidP="00A15D82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15D82" w:rsidRPr="00A15D82" w:rsidRDefault="00A15D82" w:rsidP="00A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D82" w:rsidRPr="00A15D82" w:rsidRDefault="00A15D82" w:rsidP="00602C1A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А.Е. Гогина </w:t>
            </w:r>
          </w:p>
        </w:tc>
        <w:tc>
          <w:tcPr>
            <w:tcW w:w="4536" w:type="dxa"/>
          </w:tcPr>
          <w:p w:rsidR="00A15D82" w:rsidRPr="00A15D82" w:rsidRDefault="00A15D82" w:rsidP="00A15D82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Новоселицкого </w:t>
            </w:r>
          </w:p>
          <w:p w:rsidR="00A15D82" w:rsidRPr="00A15D82" w:rsidRDefault="00A15D82" w:rsidP="00A15D82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A15D82" w:rsidRPr="00A15D82" w:rsidRDefault="00A15D82" w:rsidP="00A15D82">
            <w:pPr>
              <w:spacing w:after="0" w:line="240" w:lineRule="auto"/>
              <w:ind w:righ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D82" w:rsidRPr="00A15D82" w:rsidRDefault="00A15D82" w:rsidP="00A15D82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О.С. Безменов</w:t>
            </w:r>
          </w:p>
        </w:tc>
      </w:tr>
    </w:tbl>
    <w:p w:rsidR="005132D0" w:rsidRPr="00484154" w:rsidRDefault="00513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DC8" w:rsidRDefault="00463DC8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12C5" w:rsidRPr="00484154" w:rsidRDefault="009E12C5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A7773">
        <w:rPr>
          <w:rFonts w:ascii="Times New Roman" w:hAnsi="Times New Roman" w:cs="Times New Roman"/>
          <w:sz w:val="28"/>
          <w:szCs w:val="28"/>
        </w:rPr>
        <w:t xml:space="preserve"> № </w:t>
      </w:r>
      <w:r w:rsidR="00474412">
        <w:rPr>
          <w:rFonts w:ascii="Times New Roman" w:hAnsi="Times New Roman" w:cs="Times New Roman"/>
          <w:sz w:val="28"/>
          <w:szCs w:val="28"/>
        </w:rPr>
        <w:t>1</w:t>
      </w:r>
      <w:r w:rsidRPr="00484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2C5" w:rsidRPr="00484154" w:rsidRDefault="009E12C5" w:rsidP="009E12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к решению</w:t>
      </w:r>
      <w:r w:rsidR="001A7773">
        <w:rPr>
          <w:rFonts w:ascii="Times New Roman" w:hAnsi="Times New Roman" w:cs="Times New Roman"/>
          <w:sz w:val="28"/>
          <w:szCs w:val="28"/>
        </w:rPr>
        <w:t xml:space="preserve"> </w:t>
      </w:r>
      <w:r w:rsidRPr="00484154">
        <w:rPr>
          <w:rFonts w:ascii="Times New Roman" w:hAnsi="Times New Roman" w:cs="Times New Roman"/>
          <w:sz w:val="28"/>
          <w:szCs w:val="28"/>
        </w:rPr>
        <w:t>Совета Новоселицкого</w:t>
      </w:r>
    </w:p>
    <w:p w:rsidR="009E12C5" w:rsidRPr="00484154" w:rsidRDefault="009E12C5" w:rsidP="009E12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E12C5" w:rsidRPr="00484154" w:rsidRDefault="009E12C5" w:rsidP="009E12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E12C5" w:rsidRPr="00484154" w:rsidRDefault="001A7773" w:rsidP="009E12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13.10.2023 г. № 596</w:t>
      </w:r>
    </w:p>
    <w:p w:rsidR="005132D0" w:rsidRPr="00484154" w:rsidRDefault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32D0" w:rsidRPr="0048415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132D0" w:rsidRPr="00484154" w:rsidRDefault="005132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к решению</w:t>
      </w:r>
      <w:r w:rsidR="00826612">
        <w:rPr>
          <w:rFonts w:ascii="Times New Roman" w:hAnsi="Times New Roman" w:cs="Times New Roman"/>
          <w:sz w:val="28"/>
          <w:szCs w:val="28"/>
        </w:rPr>
        <w:t xml:space="preserve"> </w:t>
      </w:r>
      <w:r w:rsidRPr="00484154">
        <w:rPr>
          <w:rFonts w:ascii="Times New Roman" w:hAnsi="Times New Roman" w:cs="Times New Roman"/>
          <w:sz w:val="28"/>
          <w:szCs w:val="28"/>
        </w:rPr>
        <w:t>Совета Новоселицкого</w:t>
      </w:r>
    </w:p>
    <w:p w:rsidR="005132D0" w:rsidRPr="00484154" w:rsidRDefault="005132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132D0" w:rsidRPr="00484154" w:rsidRDefault="005132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132D0" w:rsidRPr="00484154" w:rsidRDefault="005132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от 25.03.2021 </w:t>
      </w:r>
      <w:r w:rsidR="00ED5219">
        <w:rPr>
          <w:rFonts w:ascii="Times New Roman" w:hAnsi="Times New Roman" w:cs="Times New Roman"/>
          <w:sz w:val="28"/>
          <w:szCs w:val="28"/>
        </w:rPr>
        <w:t>№</w:t>
      </w:r>
      <w:r w:rsidRPr="00484154">
        <w:rPr>
          <w:rFonts w:ascii="Times New Roman" w:hAnsi="Times New Roman" w:cs="Times New Roman"/>
          <w:sz w:val="28"/>
          <w:szCs w:val="28"/>
        </w:rPr>
        <w:t xml:space="preserve"> 147</w:t>
      </w:r>
    </w:p>
    <w:p w:rsidR="005132D0" w:rsidRPr="00484154" w:rsidRDefault="005132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32D0" w:rsidRPr="00484154" w:rsidRDefault="005132D0" w:rsidP="00513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132D0" w:rsidRPr="00484154" w:rsidRDefault="005132D0" w:rsidP="00513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В ОРГАНАХ МЕСТНОГО</w:t>
      </w:r>
    </w:p>
    <w:p w:rsidR="005132D0" w:rsidRPr="00484154" w:rsidRDefault="005132D0" w:rsidP="00513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САМОУПРАВЛЕНИЯ НОВОСЕЛИЦКОГО МУНИЦИПАЛЬНОГО ОКРУГА СТАВРОПОЛЬСКОГО КРАЯ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1. Общие положения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1. Настоящее Положение устанавливает общие принципы оплаты труда лиц, замещающих муниципальные должности, 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 (далее - Положение).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Положение распространяется на Глав</w:t>
      </w:r>
      <w:r w:rsidR="00DF78F5" w:rsidRPr="00484154">
        <w:rPr>
          <w:rFonts w:ascii="Times New Roman" w:hAnsi="Times New Roman" w:cs="Times New Roman"/>
          <w:sz w:val="28"/>
          <w:szCs w:val="28"/>
        </w:rPr>
        <w:t>у</w:t>
      </w:r>
      <w:r w:rsidRPr="00484154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края, лиц, замещающих муниципальные должности (председатель Контрольно-счетной палаты Новоселицкого муниципального округа Ставропольского края), осуществляющих свои полномочия на постоянной основе (далее – лица, замещающие муниципальные должности) и муниципальных служащих Совета Новоселицкого муниципального округа Ставропольского края (далее - Совет муниципального округа), Контрольно-счетной палаты Новоселицкого муниципального округа Ставропольского края (далее - Контрольно-счетная палата), администрации Новоселицкого муниципального округа Ставропольского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края (аппарат</w:t>
      </w:r>
      <w:r w:rsidR="009E12C5">
        <w:rPr>
          <w:rFonts w:ascii="Times New Roman" w:hAnsi="Times New Roman" w:cs="Times New Roman"/>
          <w:sz w:val="28"/>
          <w:szCs w:val="28"/>
        </w:rPr>
        <w:t>а</w:t>
      </w:r>
      <w:r w:rsidRPr="00484154">
        <w:rPr>
          <w:rFonts w:ascii="Times New Roman" w:hAnsi="Times New Roman" w:cs="Times New Roman"/>
          <w:sz w:val="28"/>
          <w:szCs w:val="28"/>
        </w:rPr>
        <w:t>, управлени</w:t>
      </w:r>
      <w:r w:rsidR="009E12C5">
        <w:rPr>
          <w:rFonts w:ascii="Times New Roman" w:hAnsi="Times New Roman" w:cs="Times New Roman"/>
          <w:sz w:val="28"/>
          <w:szCs w:val="28"/>
        </w:rPr>
        <w:t>й</w:t>
      </w:r>
      <w:r w:rsidRPr="00484154">
        <w:rPr>
          <w:rFonts w:ascii="Times New Roman" w:hAnsi="Times New Roman" w:cs="Times New Roman"/>
          <w:sz w:val="28"/>
          <w:szCs w:val="28"/>
        </w:rPr>
        <w:t xml:space="preserve"> и отдел</w:t>
      </w:r>
      <w:r w:rsidR="009E12C5">
        <w:rPr>
          <w:rFonts w:ascii="Times New Roman" w:hAnsi="Times New Roman" w:cs="Times New Roman"/>
          <w:sz w:val="28"/>
          <w:szCs w:val="28"/>
        </w:rPr>
        <w:t>ов</w:t>
      </w:r>
      <w:r w:rsidRPr="00484154">
        <w:rPr>
          <w:rFonts w:ascii="Times New Roman" w:hAnsi="Times New Roman" w:cs="Times New Roman"/>
          <w:sz w:val="28"/>
          <w:szCs w:val="28"/>
        </w:rPr>
        <w:t xml:space="preserve"> администрации с правами юридического лица) (далее - муниципальные служащие).</w:t>
      </w:r>
    </w:p>
    <w:p w:rsidR="005132D0" w:rsidRPr="00484154" w:rsidRDefault="005132D0" w:rsidP="00513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3. Под распорядительным правовым актом соответствующего органа местного самоуправления Новоселицкого муниципального округа Ставропольского края, применительно к настоящему Положению, следует </w:t>
      </w:r>
      <w:r w:rsidRPr="00484154">
        <w:rPr>
          <w:rFonts w:ascii="Times New Roman" w:hAnsi="Times New Roman" w:cs="Times New Roman"/>
          <w:sz w:val="28"/>
          <w:szCs w:val="28"/>
        </w:rPr>
        <w:lastRenderedPageBreak/>
        <w:t>понимать:</w:t>
      </w:r>
    </w:p>
    <w:p w:rsidR="005132D0" w:rsidRPr="00484154" w:rsidRDefault="005132D0" w:rsidP="00513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в отношении лиц, замещающих муниципальные должности - решение Совета Новоселицкого муниципального округа Ставропольского края (далее - решение Совета округа);</w:t>
      </w:r>
    </w:p>
    <w:p w:rsidR="005132D0" w:rsidRPr="00484154" w:rsidRDefault="005132D0" w:rsidP="00513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в отношении муниципальных служащих Совета муниципального округа - распоряжения председателя Совета Новоселицкого муниципального округа Ставропольского края (далее - распоряжение председателя округа);</w:t>
      </w:r>
    </w:p>
    <w:p w:rsidR="005132D0" w:rsidRPr="00484154" w:rsidRDefault="005132D0" w:rsidP="00513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в отношении муниципальных служащих администрации Новоселицкого муниципального округа Ставропольского края (далее - администрация округа) и руководителей органов администрации округа с правами юридического лица - распоряжения администрации Новоселицкого муниципального округа Ставропольского края (далее - распоряжение администрации округа);</w:t>
      </w:r>
    </w:p>
    <w:p w:rsidR="005132D0" w:rsidRPr="00484154" w:rsidRDefault="005132D0" w:rsidP="00513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в отношении муниципальных служащих органов администрации округа - распоряжение (приказ) руководителя соответствующ</w:t>
      </w:r>
      <w:r w:rsidR="00484154" w:rsidRPr="00484154">
        <w:rPr>
          <w:rFonts w:ascii="Times New Roman" w:hAnsi="Times New Roman" w:cs="Times New Roman"/>
          <w:sz w:val="28"/>
          <w:szCs w:val="28"/>
        </w:rPr>
        <w:t>его органа администрации округа;</w:t>
      </w:r>
    </w:p>
    <w:p w:rsidR="00484154" w:rsidRPr="00484154" w:rsidRDefault="00484154" w:rsidP="00733A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в отношении муниципальных служащих Контрольно-счетной палаты - распоряжения председателя Контрольно-счетной палаты Новоселицкого муниципального округа Ставропольского края (далее - распоряжение председателя Контрольно-счетной палаты округа).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2. Структура оплаты труда лиц, замещающих муниципальные должности, муниципальных служащих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Оплата труда лиц, замещающих муниципальные должности, муниципальных служащих производится в виде денежного содержания, которое состоит из должностного оклада (для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выплаты), определяемых настоящим Положением, федеральным законодательством, законодательством Ставропольского края, муниципальными правовыми актами органов местного самоуправления Новоселицкого муниципального округа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2. Размеры должностных окладов лиц, замещающих муниципальные должности, муниципальных служащих устанавливаются настоящим решением Совета муниципального округа в соответствии с законодательством Российской Федерации и законодательством Ставропольского края.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3. Размеры должностных окладов лиц, замещающих муниципальные должности, муниципальных служащих ежегодно увеличиваются (индексируются)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муниципальных служащих Ставропольского края. Размеры должностных </w:t>
      </w:r>
      <w:r w:rsidRPr="00484154">
        <w:rPr>
          <w:rFonts w:ascii="Times New Roman" w:hAnsi="Times New Roman" w:cs="Times New Roman"/>
          <w:sz w:val="28"/>
          <w:szCs w:val="28"/>
        </w:rPr>
        <w:lastRenderedPageBreak/>
        <w:t>окладов после индексации подлежат округлению до целого рубля в сторону увеличения.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4. К дополнительным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выплатам лиц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>, замещающих муниципальные должности, муниципальных служащих относятся: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 деятельности (муниципальной службы);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- премия по результатам работы;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- материальная помощь.</w:t>
      </w:r>
    </w:p>
    <w:p w:rsidR="00484154" w:rsidRPr="00484154" w:rsidRDefault="005132D0" w:rsidP="00733A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5. </w:t>
      </w:r>
      <w:r w:rsidR="00484154" w:rsidRPr="00484154">
        <w:rPr>
          <w:rFonts w:ascii="Times New Roman" w:hAnsi="Times New Roman" w:cs="Times New Roman"/>
          <w:sz w:val="28"/>
          <w:szCs w:val="28"/>
        </w:rPr>
        <w:t xml:space="preserve">Выплата ежемесячных надбавок, премий и материальной помощи осуществляется в пределах фонда оплаты труда на соответствующий календарный год. </w:t>
      </w:r>
      <w:proofErr w:type="gramStart"/>
      <w:r w:rsidR="00484154" w:rsidRPr="00484154">
        <w:rPr>
          <w:rFonts w:ascii="Times New Roman" w:hAnsi="Times New Roman" w:cs="Times New Roman"/>
          <w:sz w:val="28"/>
          <w:szCs w:val="28"/>
        </w:rPr>
        <w:t>Глава Новоселицкого муниципального округа Ставропольского края, председатель Совета округа, председатель Контрольно-счетной палаты округа, руководители органов администрации округа с правами юридического лица вправе перераспределять средства фонда оплаты труда соответственно в администрации округа, в Совете округа, в Контрольно-счетной палате округа, в органе администрации округа с правами юридического лица, между выплатами, предусмотренными настоящим Положением.</w:t>
      </w:r>
      <w:proofErr w:type="gramEnd"/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3. Порядок и условия выплаты ежемесячной надбавки к должностному окладу за выслугу лет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выслугу лет выплачивается в следующих размерах: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При стаже муниципальной службы в процентах от должностного оклада: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от 1 года до 5 лет - 10%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от 5 лет до 10 лет - 15%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от 10 лет до 15 лет - 20%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свыше 15 лет - 30%.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2. Исчисление стажа муниципальной службы и зачета в него иных периодов трудовой деятельности осуществляется в соответствии с федеральным законодательством и законодательством Ставропольского края.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3. Ежемесячная надбавка к должностному окладу за выслугу лет исчисляется из должностного оклада лица, замещающего муниципальную должность, муниципального служащего без учета доплат и надбавок и выплачивается ежемесячно одновременно с заработной платой.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 за выслугу лет учитывается во всех случаях исчисления среднего заработка.</w:t>
      </w:r>
    </w:p>
    <w:p w:rsidR="005132D0" w:rsidRPr="00484154" w:rsidRDefault="005132D0" w:rsidP="00513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5. Ежемесячная 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5132D0" w:rsidRPr="00484154" w:rsidRDefault="005132D0" w:rsidP="00513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lastRenderedPageBreak/>
        <w:t>Если право на назначение или изменение размера ежемесячной надбавки к должностному окладу за выслугу лет наступило в период пребывания лица, замещающего муниципальную должность, муниципального служащего в ежегодном основном или дополнительном оплачиваемом отпуске или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5132D0" w:rsidRPr="00484154" w:rsidRDefault="005132D0" w:rsidP="00513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154">
        <w:rPr>
          <w:rFonts w:ascii="Times New Roman" w:hAnsi="Times New Roman" w:cs="Times New Roman"/>
          <w:sz w:val="28"/>
          <w:szCs w:val="28"/>
        </w:rPr>
        <w:t>В том случае, если право на назначение или изменение размера ежемесячной надбавки к должностному окладу за выслугу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слушателями сохраняется средняя заработная плата, и в других аналогичных случаях, при которых за лицом, замещающим муниципальную должность, муниципальным служащим сохраняется средний заработок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>, ему устанавливается указанная надбавка со дня наступления этого права и производится соответствующий перерасчет среднего заработка.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6. Установление ежемесячной надбавки к должностному окладу за выслугу лет производится на основании распорядительного правового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акта соответствующего органа местного самоуправления Новоселицкого муниципального округа Ставропольского края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>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7. Стаж муниципальной службы, дающий право на выплату ежемесячной надбавки к должностному окладу за выслугу лет, определяется должностным лицом, ответственным за кадровую работу соответствующего органа местного самоуправления Новоселицкого муниципального округа Ставропольского края.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8. В стаж муниципальной службы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обязанностей. Периоды работы в указанных должностях в совокупности не могут превышать пять лет.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Решение о включении в стаж муниципальной службы вышеуказанных периодов принимается распорядительным правовым актом соответствующего органа местного самоуправления Новоселицкого муниципального округа Ставропольского края по решению комиссии по установлению трудового стажа.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Состав и порядок работы комиссии по установлению трудового стажа утверждается распорядительным правовым актом соответствующего органа местного самоуправления Новоселицкого муниципального округа.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9.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и муниципальных органов, архивных учреждений, установленные законодательством Российской Федерации.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10. При увольнении ежемесячная надбавка к должностному окладу за выслугу лет начисляется пропорционально отработанному времени, и ее </w:t>
      </w:r>
      <w:r w:rsidRPr="00484154">
        <w:rPr>
          <w:rFonts w:ascii="Times New Roman" w:hAnsi="Times New Roman" w:cs="Times New Roman"/>
          <w:sz w:val="28"/>
          <w:szCs w:val="28"/>
        </w:rPr>
        <w:lastRenderedPageBreak/>
        <w:t>выплата производится при окончательном расчете.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4. Ежемесячная надбавка к должностному окладу за особые условия деятельности (муниципальной службы)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особые условия деятельности (муниципальной службы) (далее - надбавка за особые условия) выплачивается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8"/>
        <w:gridCol w:w="4489"/>
      </w:tblGrid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Размер поощрения</w:t>
            </w:r>
          </w:p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(процент от должностного оклада)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130 до 240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120 до 230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110 до 220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100 до 210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90 до 200</w:t>
            </w:r>
          </w:p>
        </w:tc>
      </w:tr>
    </w:tbl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2. Основными показателями (критериями) для установления надбавки за особые условия являются: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уровень функциональной нагрузки и ответственности;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сложный и напряженный характер работы (участие в проверках, разъездной характер работы, работа в режиме ненормированного рабочего дня и др.);</w:t>
      </w:r>
    </w:p>
    <w:p w:rsidR="005132D0" w:rsidRPr="00484154" w:rsidRDefault="005132D0" w:rsidP="005132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качественное и оперативное выполнение значимого объема работы, систематическое выполнение срочных и неотложных поручений;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результативность профессиональной деятельности, личный вклад в решение поставленных задач, проявление инициативы и творческий подход к делу.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3. Надбавка за особые условия исчисляется исходя из должностного оклада лица, замещающего муниципальную должность, муниципального служащего, без учета доплат и надбавок и выплачивается ежемесячно одновременно с заработной платой.</w:t>
      </w:r>
    </w:p>
    <w:p w:rsidR="005132D0" w:rsidRPr="00ED5219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4. Надбавка за особые условия учитывается во всех случаях исчисления </w:t>
      </w:r>
      <w:r w:rsidRPr="00ED5219">
        <w:rPr>
          <w:rFonts w:ascii="Times New Roman" w:hAnsi="Times New Roman" w:cs="Times New Roman"/>
          <w:sz w:val="28"/>
          <w:szCs w:val="28"/>
        </w:rPr>
        <w:t>денежного содержания среднего заработка.</w:t>
      </w:r>
    </w:p>
    <w:p w:rsidR="005132D0" w:rsidRPr="00ED5219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219">
        <w:rPr>
          <w:rFonts w:ascii="Times New Roman" w:hAnsi="Times New Roman" w:cs="Times New Roman"/>
          <w:sz w:val="28"/>
          <w:szCs w:val="28"/>
        </w:rPr>
        <w:t xml:space="preserve">5. Надбавка за особые условия устанавливается </w:t>
      </w:r>
      <w:r w:rsidR="00484154" w:rsidRPr="00ED5219">
        <w:rPr>
          <w:rFonts w:ascii="Times New Roman" w:hAnsi="Times New Roman" w:cs="Times New Roman"/>
          <w:sz w:val="28"/>
          <w:szCs w:val="28"/>
        </w:rPr>
        <w:t>при назначении на должность, перемещении на должность в зависимости от группы должностей,</w:t>
      </w:r>
      <w:r w:rsidRPr="00ED5219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установлению дополнительных выплат к должностному окладу.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Состав и порядок комиссии по установлению дополнительных выплат к </w:t>
      </w:r>
      <w:r w:rsidRPr="00484154">
        <w:rPr>
          <w:rFonts w:ascii="Times New Roman" w:hAnsi="Times New Roman" w:cs="Times New Roman"/>
          <w:sz w:val="28"/>
          <w:szCs w:val="28"/>
        </w:rPr>
        <w:lastRenderedPageBreak/>
        <w:t>должностному окладу утверждается распоряжением (приказом) соответствующего органа местного самоуправления Новоселицкого муниципального округа Ставропольского края.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6. Изменение размера надбавки за особые условия, снятие надбавки осуществляется по инициативе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руководителя соответствующего органа местного самоуправления Новоселицкого муниципального округа Ставропольского края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 для ее установления.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7. При временном заместительстве надбавка за особые условия начисляется на должностной оклад по основной должности.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8. При увольнении надбавка за особые условия начисляется пропорционально отработанному времени, и выплата производится при окончательном расчете.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5. Ежемесячная процентная надбавка к должностному окладу за работу со сведениями, составляющими государственную тайну</w:t>
      </w: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1. Ежемесячная процентная надбавка к должностному окладу за работу со сведениями, составляющими государственную тайну, устанавливается в соответствии со </w:t>
      </w:r>
      <w:hyperlink r:id="rId12" w:history="1">
        <w:r w:rsidRPr="00484154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154">
        <w:rPr>
          <w:rFonts w:ascii="Times New Roman" w:hAnsi="Times New Roman" w:cs="Times New Roman"/>
          <w:sz w:val="28"/>
          <w:szCs w:val="28"/>
        </w:rPr>
        <w:t xml:space="preserve">тайне", </w:t>
      </w:r>
      <w:hyperlink r:id="rId13" w:history="1">
        <w:r w:rsidRPr="004841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2006 года №573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</w:t>
      </w:r>
      <w:hyperlink r:id="rId14" w:history="1">
        <w:r w:rsidRPr="004841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20 декабря 2006 года №168-п "О процентных надбавках к должностному окладу (тарифной ставке) лиц, допущенных к государственной тайне на постоянной основе, и сотрудников структурных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подразделений по защите государственной тайны".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на один год или иной срок, указанный в распорядительном правовом акте соответствующего органа местного самоуправления Новоселицкого муниципального округа Ставропольского края и выплачивается одновременно с заработной платой.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3. При увольнении ежемесячная надбавка к должностному окладу за работу со сведениями, составляющими государственную тайну, начисляется пропорционально отработанному времени, и ее выплата производится при окончательном расчете.</w:t>
      </w:r>
    </w:p>
    <w:p w:rsidR="005132D0" w:rsidRPr="00484154" w:rsidRDefault="005132D0" w:rsidP="005132D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6. Ежемесячное денежное поощрение</w:t>
      </w:r>
    </w:p>
    <w:p w:rsidR="005132D0" w:rsidRPr="00484154" w:rsidRDefault="005132D0" w:rsidP="005132D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1. Ежемесячное денежное поощрение устанавливается с учетом принадлежности к группе должностей муниципальной службы и фактически отработанного времени в расчетном периоде в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8"/>
        <w:gridCol w:w="4489"/>
      </w:tblGrid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должностей муниципальной службы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Размер поощрения</w:t>
            </w:r>
          </w:p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(от должностного оклада)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1,5 до 3,0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 xml:space="preserve">от 1,4 до 2,2 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1,3 до 2,0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1,0 до 1,9</w:t>
            </w:r>
          </w:p>
        </w:tc>
      </w:tr>
      <w:tr w:rsidR="005132D0" w:rsidRPr="00484154" w:rsidTr="00676E65">
        <w:tc>
          <w:tcPr>
            <w:tcW w:w="4488" w:type="dxa"/>
          </w:tcPr>
          <w:p w:rsidR="005132D0" w:rsidRPr="00484154" w:rsidRDefault="005132D0" w:rsidP="00676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489" w:type="dxa"/>
          </w:tcPr>
          <w:p w:rsidR="005132D0" w:rsidRPr="00484154" w:rsidRDefault="005132D0" w:rsidP="00676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54">
              <w:rPr>
                <w:rFonts w:ascii="Times New Roman" w:hAnsi="Times New Roman" w:cs="Times New Roman"/>
                <w:sz w:val="28"/>
                <w:szCs w:val="28"/>
              </w:rPr>
              <w:t>от 0,9 до 1,6</w:t>
            </w:r>
          </w:p>
        </w:tc>
      </w:tr>
    </w:tbl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2. Ежемесячное денежное поощрение устанавливается </w:t>
      </w:r>
      <w:r w:rsidR="00484154">
        <w:rPr>
          <w:rFonts w:ascii="Times New Roman" w:hAnsi="Times New Roman" w:cs="Times New Roman"/>
          <w:sz w:val="28"/>
          <w:szCs w:val="28"/>
        </w:rPr>
        <w:t>при назначении на должность, перемещении на должность в зависимости от группы должностей, на основании решения комиссии по установлению дополнительных выплат к должностному окладу.</w:t>
      </w:r>
    </w:p>
    <w:p w:rsidR="005132D0" w:rsidRPr="00484154" w:rsidRDefault="005132D0" w:rsidP="005132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3. Ежемесячное денежное поощрение выплачивается лицу, замещающему муниципальную должность, муниципальному служащему со дня назначения на должность. При временном заместительстве поощрение начисляется на должностной оклад по основной должности муниципальной службы.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Новоселицкого муниципального округа Ставропольского края вправе принимать в отношении подчиненных муниципальных служащих решение об установлении иного размера ежемесячного денежного поощрения до истечения периода, на который оно установлено, в случаях изменения объема работы, сложности и важности выполняемых задач, повышения (снижения) результатов служебной деятельности, условий, в которых выполняются служебные обязанности.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Изменение размера ежемесячного денежного поощрения оформляется распорядительным правовым актом соответствующего органа местного самоуправления Новоселицкого муниципального округа Ставропольского края.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5. Ежемесячное денежное поощрение учитывается во всех случаях исчисления денежного содержания среднего заработка.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7. Премия по результатам работы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1. Премия по результатам работы (далее именуется - премирование) лица, замещающего муниципальную должность, муниципального служащего осуществляется в целях материального стимулирования их труда.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2. Премирование может производиться по результатам работы за месяц, квартал, полугодие, год в пределах от 0,5 до </w:t>
      </w:r>
      <w:r w:rsidR="00484154" w:rsidRPr="00484154">
        <w:rPr>
          <w:rFonts w:ascii="Times New Roman" w:hAnsi="Times New Roman" w:cs="Times New Roman"/>
          <w:sz w:val="28"/>
          <w:szCs w:val="28"/>
        </w:rPr>
        <w:t>25</w:t>
      </w:r>
      <w:r w:rsidRPr="00484154">
        <w:rPr>
          <w:rFonts w:ascii="Times New Roman" w:hAnsi="Times New Roman" w:cs="Times New Roman"/>
          <w:sz w:val="28"/>
          <w:szCs w:val="28"/>
        </w:rPr>
        <w:t xml:space="preserve"> окладов.</w:t>
      </w:r>
    </w:p>
    <w:p w:rsidR="005132D0" w:rsidRPr="00484154" w:rsidRDefault="005132D0" w:rsidP="005132D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3</w:t>
      </w:r>
      <w:r w:rsidRPr="00484154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Основными критериями оценки результатов работы являются:</w:t>
      </w:r>
    </w:p>
    <w:p w:rsidR="005132D0" w:rsidRPr="00484154" w:rsidRDefault="005132D0" w:rsidP="005132D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личный вклад в общие результаты работы (выполняемый объем работы);</w:t>
      </w:r>
    </w:p>
    <w:p w:rsidR="005132D0" w:rsidRPr="00484154" w:rsidRDefault="005132D0" w:rsidP="005132D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уровень управленческих и организационных навыков, планирование своей работы и работы подчиненных (расстановка приоритетов в работе, </w:t>
      </w:r>
      <w:r w:rsidRPr="00484154">
        <w:rPr>
          <w:rFonts w:ascii="Times New Roman" w:hAnsi="Times New Roman" w:cs="Times New Roman"/>
          <w:sz w:val="28"/>
          <w:szCs w:val="28"/>
        </w:rPr>
        <w:lastRenderedPageBreak/>
        <w:t>порядок в документации, умение планировать и организовывать свою работу, умение планировать, организовывать и контролировать работу подчиненных для обеспечения достижения поставленных целей деятельности);</w:t>
      </w:r>
    </w:p>
    <w:p w:rsidR="005132D0" w:rsidRPr="00484154" w:rsidRDefault="005132D0" w:rsidP="005132D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уровень исполнительской дисциплины (соблюдение установленных сроков выполнения поручений руководства);</w:t>
      </w:r>
    </w:p>
    <w:p w:rsidR="005132D0" w:rsidRPr="00484154" w:rsidRDefault="005132D0" w:rsidP="005132D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досрочное и качественное выполнение плановых работ и внеплановых заданий;</w:t>
      </w:r>
    </w:p>
    <w:p w:rsidR="005132D0" w:rsidRPr="00484154" w:rsidRDefault="005132D0" w:rsidP="005132D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соблюдение сроков рассмотрения поступающих и рассматриваемых обращений граждан, а также качество принятых по обращениям граждан управленческих решений или подготовленных ответов;</w:t>
      </w:r>
    </w:p>
    <w:p w:rsidR="005132D0" w:rsidRPr="00484154" w:rsidRDefault="005132D0" w:rsidP="005132D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соблюдение служебной дисциплины.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4. Основанием для выплаты премии лицу, замещающему муниципальную должность, муниципальному служащему является распорядительный правовой акт соответствующего органа местного самоуправления Новоселицкого муниципального округа Ставропольского края, с указанием конкретного размера этой выплаты (в сумме, процентах, количестве должностных окладов).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муниципальному служащему, уволенным в период, принятый в качестве расчетного для установления премии, премия за соответствующий период выплачивается за фактически отработанное время.</w:t>
      </w:r>
      <w:proofErr w:type="gramEnd"/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6. Лицо, замещающее муниципальную должность, муниципальный служащий, поступившие на работу в течение периода, принятого в качестве расчетного для начисления премии, могут быть премированы с учетом их трудового вклада и фактически отработанного времени.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7. Время нахождения в ежегодном оплачиваемом отпуске включается в расчет для начисления премии по итогам работы за квартал, полугодие, год.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8. Премии по итогам работы за месяц, квартал, полугодие, год учитывается во всех случаях исчисления денежного содержания и среднего заработка.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9. К лицу, замещающему муниципальную должность, муниципальному служащему, имеющим неснятые дисциплинарные взыскания, премирование не производится или производится в неполном размере в том месяце, в котором было совершено нарушение, или за месяц, в котором оно выявлено, но не позднее шести месяцев со дня совершения нарушения.</w:t>
      </w:r>
    </w:p>
    <w:p w:rsidR="00DF78F5" w:rsidRPr="00484154" w:rsidRDefault="00DF78F5" w:rsidP="00DF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154">
        <w:rPr>
          <w:rFonts w:ascii="Times New Roman" w:hAnsi="Times New Roman" w:cs="Times New Roman"/>
          <w:sz w:val="28"/>
          <w:szCs w:val="28"/>
        </w:rPr>
        <w:t xml:space="preserve">Решение о полном лишении премии или премировании в пониженных размерах оформляется распорядительным актом руководителя органа </w:t>
      </w:r>
      <w:r w:rsidRPr="0048415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Новоселицкого муниципального округа (приказом руководителя отраслевого (функционального) органа администрации Новоселицкого муниципального округа с обязательным указанием причины.</w:t>
      </w:r>
      <w:proofErr w:type="gramEnd"/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8. Материальная помощь</w:t>
      </w:r>
    </w:p>
    <w:p w:rsidR="005132D0" w:rsidRPr="00484154" w:rsidRDefault="005132D0" w:rsidP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484154">
        <w:rPr>
          <w:rFonts w:ascii="Times New Roman" w:hAnsi="Times New Roman" w:cs="Times New Roman"/>
          <w:sz w:val="28"/>
          <w:szCs w:val="28"/>
        </w:rPr>
        <w:t>1. Материальная помощь выплачивается один раз в календарном году, как правило, при предоставлении ежегодного оплачиваемого отпуска в размере трех должностных окладов.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154"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трудовым законодательством Российской Федерации порядке на части материальная помощь выплачивается при предоставлении любой из частей отпуска по желанию лица, замещающего муниципальную должность, муниципального служащего.</w:t>
      </w:r>
      <w:proofErr w:type="gramEnd"/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В исключительных случаях, по заявлению лица, замещающего муниципальную должность, муниципального служащего материальная помощь выплачивается и в иные сроки календарного года.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2. Лицу, замещающему муниципальную должность муниципальному служащему, принятому на работу в соответствующем календарном году, выплата материальной помощи производится при предоставлении отпуска либо, в случае его неиспользования, в декабре текущего года на основании заявления, пропорционально отработанному времени.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3. Лицу, замещающему муниципальную должность, прекратившему полномочия до окончания календарного года,</w:t>
      </w:r>
      <w:r w:rsidRPr="00484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4154">
        <w:rPr>
          <w:rFonts w:ascii="Times New Roman" w:hAnsi="Times New Roman" w:cs="Times New Roman"/>
          <w:sz w:val="28"/>
          <w:szCs w:val="28"/>
        </w:rPr>
        <w:t xml:space="preserve">муниципальному служащему, увольняющемуся до окончания календарного года, материальная помощь выплачивается пропорционально отработанному времени, за исключением случаев увольнения, предусмотренных </w:t>
      </w:r>
      <w:hyperlink r:id="rId15" w:history="1">
        <w:r w:rsidRPr="0048415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8415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48415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48415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484154">
          <w:rPr>
            <w:rFonts w:ascii="Times New Roman" w:hAnsi="Times New Roman" w:cs="Times New Roman"/>
            <w:sz w:val="28"/>
            <w:szCs w:val="28"/>
          </w:rPr>
          <w:t>11 статьи 81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4. Лицу, замещающему муниципальную должность, муниципальному служащему, увольняющемуся до окончания календарного года и вновь принятому на работу, материальная помощь выплачивается пропорционально отработанному времени.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5. При наличии экономии средств по фонду оплаты труда за текущий период помимо материальной помощи, указанной в </w:t>
      </w:r>
      <w:hyperlink w:anchor="P162" w:history="1">
        <w:r w:rsidRPr="0048415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настоящей статьи, может выплачиваться дополнительная единовременная материальная помощь при стихийном бедствии, повлекшем за собой большой материальный ущерб, болезнь лица, замещающего муниципальную должность, муниципального служащего и другим уважительным причинам. Решение о выплате дополнительной материальной помощи и ее размере принимается руководителем соответствующего органа местного самоуправления муниципального округа.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6. В случае смерти лица, замещающего муниципальную должность, муниципального служащего его супруг (супруга) или близкие родственники (родители, дети) имеют право на получение материальной помощи в размере пяти должностных окладов умершего лица, замещающего муниципальную </w:t>
      </w:r>
      <w:r w:rsidRPr="00484154">
        <w:rPr>
          <w:rFonts w:ascii="Times New Roman" w:hAnsi="Times New Roman" w:cs="Times New Roman"/>
          <w:sz w:val="28"/>
          <w:szCs w:val="28"/>
        </w:rPr>
        <w:lastRenderedPageBreak/>
        <w:t>должность, муниципального служащего. В случае смерти супруга (супруги), близких родственников (родителей, детей) лицу, замещающему муниципальную должность, муниципальному служащему по его заявлению выплачивается единовременная материальная помощь в размере двух его должностных окладов.</w:t>
      </w:r>
    </w:p>
    <w:p w:rsidR="005132D0" w:rsidRPr="00484154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7. Основанием для выплаты материальной помощи является распорядительный правовой акт соответствующего органа местного самоуправления Новоселицкого муниципального округа Ставропольского края.</w:t>
      </w: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154">
        <w:rPr>
          <w:rFonts w:ascii="Times New Roman" w:hAnsi="Times New Roman" w:cs="Times New Roman"/>
          <w:b w:val="0"/>
          <w:sz w:val="28"/>
          <w:szCs w:val="28"/>
        </w:rPr>
        <w:t>Статья 9. Дополнительные гарантии, предоставляемые лицу, замещающему муниципальную должность, муниципальному служащему</w:t>
      </w:r>
    </w:p>
    <w:p w:rsidR="005132D0" w:rsidRPr="00484154" w:rsidRDefault="005132D0" w:rsidP="005132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132D0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1. Лицу, замещающему муниципальную должность, муниципальному служащему помимо гарантий, установленных федеральным законодательством, предоставляются следующие дополнительные гарантии:</w:t>
      </w:r>
    </w:p>
    <w:p w:rsidR="009B12C9" w:rsidRPr="009B12C9" w:rsidRDefault="009B12C9" w:rsidP="009B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2C9">
        <w:rPr>
          <w:rFonts w:ascii="Times New Roman" w:hAnsi="Times New Roman" w:cs="Times New Roman"/>
          <w:sz w:val="28"/>
          <w:szCs w:val="28"/>
        </w:rPr>
        <w:t>1) дополнительное профессиональное образование с сохранением на этот период замещаемой должности муниципальной службы и денежного содержания;</w:t>
      </w:r>
    </w:p>
    <w:p w:rsidR="009B12C9" w:rsidRPr="009B12C9" w:rsidRDefault="009B12C9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9B12C9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2C9">
        <w:rPr>
          <w:rFonts w:ascii="Times New Roman" w:hAnsi="Times New Roman" w:cs="Times New Roman"/>
          <w:sz w:val="28"/>
          <w:szCs w:val="28"/>
        </w:rPr>
        <w:t>2</w:t>
      </w:r>
      <w:r w:rsidR="005132D0" w:rsidRPr="009B12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32D0" w:rsidRPr="009B12C9">
        <w:rPr>
          <w:rFonts w:ascii="Times New Roman" w:hAnsi="Times New Roman" w:cs="Times New Roman"/>
          <w:sz w:val="28"/>
          <w:szCs w:val="28"/>
        </w:rPr>
        <w:t>плата стоимости санаторной путевки, за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исключением санаторной путевки, оплаченной полностью или частично за счет средств обязательного страхования: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муниципальному служащему, замещающему высшую должность муниципальной службы, - 75 процентов стоимости путевки;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лицу, замещающему главную должность муниципальной службы, - 50 процентов стоимости путевки;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лицу, замещающему ведущую, старшую, младшую должности муниципальной службы, - 30 процентов стоимости путевки.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муниципальному служащему, не воспользовавшемуся в течение календарного года путевкой для лечения в санаторно-курортном учреждении, выплачивается денежная компенсация, рассчитываемая по правилам, установленным настоящим разделом для оплаты стоимости санаторных путевок.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Размер стоимости санаторной путевки,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исходя из которого определяется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сумма денежной компенсации, ежегодно устанавливаются Правительством Ставропольского края.</w:t>
      </w:r>
    </w:p>
    <w:p w:rsidR="005132D0" w:rsidRPr="00484154" w:rsidRDefault="005132D0" w:rsidP="005132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если лицо, замещающее муниципальную должность, муниципальный служащий в текущем календарном году замещал различные муниципальные должности, выплата денежной компенсации производится пропорционально отработанному времени по каждой замещаемой должности.</w:t>
      </w:r>
    </w:p>
    <w:p w:rsidR="005132D0" w:rsidRPr="00484154" w:rsidRDefault="005132D0" w:rsidP="005132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Денежная компенсация выплачивается, как правило, при предоставлении отпуска один раз в календарном году, либо, в случае неиспользования отпуска, в декабре текущего года пропорционально отработанному времени.</w:t>
      </w:r>
    </w:p>
    <w:p w:rsidR="005132D0" w:rsidRPr="00484154" w:rsidRDefault="005132D0" w:rsidP="005132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lastRenderedPageBreak/>
        <w:t>Лицу, замещающему муниципальную должность, муниципальному служащему, отработавшему полный календарный год и не использовавшему в течение календарного года отпуск, выплата денежной компенсации производится на основании его заявления в декабре текущего года в полном объеме.</w:t>
      </w:r>
    </w:p>
    <w:p w:rsidR="005132D0" w:rsidRPr="00484154" w:rsidRDefault="005132D0" w:rsidP="005132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муниципальному служащему, не использовавшему право на отпуск и увольняющемуся до окончания календарного года, денежная компенсация выплачивается пропорционально отработанному времени, за исключением случаев увольнения, предусмотренных </w:t>
      </w:r>
      <w:hyperlink r:id="rId20" w:history="1">
        <w:r w:rsidRPr="0048415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48415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48415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48415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484154">
          <w:rPr>
            <w:rFonts w:ascii="Times New Roman" w:hAnsi="Times New Roman" w:cs="Times New Roman"/>
            <w:sz w:val="28"/>
            <w:szCs w:val="28"/>
          </w:rPr>
          <w:t>11 статьи 81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132D0" w:rsidRDefault="005132D0" w:rsidP="005132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154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муниципальному служащему, принятому в орган местного самоуправления муниципального округа в соответствующем календарном году, выплата денежной компенсации производится при предоставлении отпуска либо, в случае его неиспользования, в декабре текущего года пропорционально отработанному времени, за исключением случая, когда денежная компенсация за текущий календарный год в полном объеме ему была выплачена по прежней должности, замещаемой им в другом органе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Новоселицкого муниципального округа Ставропольского края.</w:t>
      </w:r>
    </w:p>
    <w:p w:rsidR="009B12C9" w:rsidRDefault="009B12C9" w:rsidP="00733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B1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 ежемесячной надбавки:</w:t>
      </w:r>
    </w:p>
    <w:p w:rsidR="009B12C9" w:rsidRDefault="009B12C9" w:rsidP="009B12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почетное звание Российской Федерации - в размере 715 рублей;</w:t>
      </w:r>
    </w:p>
    <w:p w:rsidR="009B12C9" w:rsidRDefault="009B12C9" w:rsidP="009B12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докторскую степень - в размере 715 рублей;</w:t>
      </w:r>
    </w:p>
    <w:p w:rsidR="009B12C9" w:rsidRDefault="009B12C9" w:rsidP="009B12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кандидатскую степень - в размере 430 рублей.</w:t>
      </w:r>
    </w:p>
    <w:p w:rsidR="009B12C9" w:rsidRDefault="009B12C9" w:rsidP="009B12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размеров указанных ежемесячных надбавок осуществляется в размерах и сроки, предусмотренные для увеличения (индексации) размеров должностных окладов муниципальных служащих;</w:t>
      </w:r>
    </w:p>
    <w:p w:rsidR="009B12C9" w:rsidRPr="00484154" w:rsidRDefault="009B12C9" w:rsidP="005132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2. В целях обеспечения правовой и социальной защищенности, повышения мотивации эффективного исполнения своих должностных обязанностей лицу, замещающему муниципальную должность, муниципальному служащему устанавливаются следующие дополнительные гарантии: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единовременное денежное поощрение лицу, замещающему муниципальную должность, муниципальному служащему при получении благодарностей, грамот, медалей, знаков отличия и орденов;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единовременное денежное поощрение в связи с юбилейными датами;</w:t>
      </w:r>
    </w:p>
    <w:p w:rsidR="005132D0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единовременное денежное поощрение в связи с государственными и профессиональными праздниками;</w:t>
      </w:r>
    </w:p>
    <w:p w:rsidR="009E12C5" w:rsidRPr="00ED5219" w:rsidRDefault="009E12C5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219">
        <w:rPr>
          <w:rFonts w:ascii="Times New Roman" w:hAnsi="Times New Roman" w:cs="Times New Roman"/>
          <w:sz w:val="28"/>
          <w:szCs w:val="28"/>
        </w:rPr>
        <w:t>единовременное денежное поощрение к праздникам 23 февраля и 8 марта;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lastRenderedPageBreak/>
        <w:t>единовременное денежное поощрение за безупречную и эффективную муниципальную службу в связи с выходом на страховую пенсию по старости (инвалидности), определяемое по должности, замещаемой на день увольнения с муниципальной службы, с внесением соответствующих сведений в его трудовую книжку и личное дело:</w:t>
      </w:r>
    </w:p>
    <w:p w:rsidR="005132D0" w:rsidRPr="00484154" w:rsidRDefault="005132D0" w:rsidP="005132D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5 до 10 лет - в размере трех должностных окладов;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10 до 15 лет - в размере шести должностных окладов;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15 до 20 лет - в размере десяти должностных окладов;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20 до 25 лет - в размере пятнадцати должностных окладов;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25 до 30 лет - в размере двадцати должностных окладов;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при наличии стажа муниципальной службы свыше 30 лет - в размере двадцати пяти должностных окладов.</w:t>
      </w:r>
    </w:p>
    <w:p w:rsidR="005132D0" w:rsidRPr="00484154" w:rsidRDefault="005132D0" w:rsidP="005132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>Единовременное денежное поощрение не выплачивается лицу, замещающему муниципальную должность, муниципальному служащему, ранее замещавшему государственные должности Ставропольского края, муниципальные должности, должности гражданской службы, должности муниципальной службы и получившему единовременное денежное поощрение при увольнении (освобождении от должности, досрочном прекращении полномочий) в связи с выходом на страховую пенсию по старости (инвалидности).</w:t>
      </w:r>
    </w:p>
    <w:p w:rsidR="005132D0" w:rsidRPr="00484154" w:rsidRDefault="005132D0" w:rsidP="00AB3EA5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415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Единовременное поощрение, указанное в части 2 настоящей статьи</w:t>
      </w:r>
      <w:r w:rsidR="00DF78F5" w:rsidRPr="00484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F78F5" w:rsidRPr="0048415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484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DF78F5" w:rsidRPr="00484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исключением абзацев 2,3,4 настоящей статьи), </w:t>
      </w:r>
      <w:r w:rsidRPr="0048415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выплачивается</w:t>
      </w:r>
      <w:r w:rsidRPr="00484154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должность, </w:t>
      </w:r>
      <w:r w:rsidRPr="0048415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муниципальному служащему, имеющему на день прекращения муниципальной службы неснятые 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132D0" w:rsidRDefault="005132D0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3. Решение о выплате единовременного денежного поощрения и его размере принимается руководителем соответствующего органа местного самоуправления муниципального округа и выплачивается на основании распорядительного правового </w:t>
      </w:r>
      <w:proofErr w:type="gramStart"/>
      <w:r w:rsidRPr="00484154">
        <w:rPr>
          <w:rFonts w:ascii="Times New Roman" w:hAnsi="Times New Roman" w:cs="Times New Roman"/>
          <w:sz w:val="28"/>
          <w:szCs w:val="28"/>
        </w:rPr>
        <w:t>акта соответствующего органа местного самоуправления Новоселицкого муниципального округа Ставропольского края</w:t>
      </w:r>
      <w:proofErr w:type="gramEnd"/>
      <w:r w:rsidRPr="00484154">
        <w:rPr>
          <w:rFonts w:ascii="Times New Roman" w:hAnsi="Times New Roman" w:cs="Times New Roman"/>
          <w:sz w:val="28"/>
          <w:szCs w:val="28"/>
        </w:rPr>
        <w:t xml:space="preserve"> с указанием конкретного размера единовременного денежного поощрения каждому поощряемому лицу.».</w:t>
      </w:r>
    </w:p>
    <w:p w:rsidR="00662183" w:rsidRDefault="00662183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ED5219" w:rsidRDefault="00ED5219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D5219">
        <w:rPr>
          <w:sz w:val="28"/>
          <w:szCs w:val="28"/>
        </w:rPr>
        <w:t xml:space="preserve"> №</w:t>
      </w:r>
      <w:r w:rsidR="00474412">
        <w:rPr>
          <w:sz w:val="28"/>
          <w:szCs w:val="28"/>
        </w:rPr>
        <w:t xml:space="preserve"> 2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Новоселицкого 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муниципального округа 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62183" w:rsidRDefault="00ED5219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13.10.</w:t>
      </w:r>
      <w:r w:rsidR="00662183">
        <w:rPr>
          <w:sz w:val="28"/>
          <w:szCs w:val="28"/>
        </w:rPr>
        <w:t>202</w:t>
      </w:r>
      <w:r w:rsidR="00474412">
        <w:rPr>
          <w:sz w:val="28"/>
          <w:szCs w:val="28"/>
        </w:rPr>
        <w:t>3</w:t>
      </w:r>
      <w:r w:rsidR="00662183">
        <w:rPr>
          <w:sz w:val="28"/>
          <w:szCs w:val="28"/>
        </w:rPr>
        <w:t xml:space="preserve">г. № </w:t>
      </w:r>
      <w:r>
        <w:rPr>
          <w:sz w:val="28"/>
          <w:szCs w:val="28"/>
        </w:rPr>
        <w:t>596</w:t>
      </w:r>
    </w:p>
    <w:p w:rsidR="00662183" w:rsidRDefault="00662183" w:rsidP="00662183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662183" w:rsidRDefault="00662183" w:rsidP="0066218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183" w:rsidRDefault="00662183" w:rsidP="0066218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183" w:rsidRPr="00E75AF8" w:rsidRDefault="00662183" w:rsidP="0066218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5A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F8">
        <w:rPr>
          <w:rFonts w:ascii="Times New Roman" w:hAnsi="Times New Roman" w:cs="Times New Roman"/>
          <w:sz w:val="28"/>
          <w:szCs w:val="28"/>
        </w:rPr>
        <w:t>Совета Новоселицкого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62183" w:rsidRPr="000E2935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марта 2021 г. №147 (в редакции решений от </w:t>
      </w:r>
      <w:r w:rsidRPr="008F0A6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F0A6D"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A6D">
        <w:rPr>
          <w:rFonts w:ascii="Times New Roman" w:hAnsi="Times New Roman" w:cs="Times New Roman"/>
          <w:sz w:val="28"/>
          <w:szCs w:val="28"/>
        </w:rPr>
        <w:t>№ 257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4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 октября 2021</w:t>
      </w:r>
      <w:r w:rsidR="00A84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0E2935">
        <w:rPr>
          <w:rFonts w:ascii="Times New Roman" w:hAnsi="Times New Roman" w:cs="Times New Roman"/>
          <w:sz w:val="28"/>
          <w:szCs w:val="28"/>
        </w:rPr>
        <w:t xml:space="preserve">288, от </w:t>
      </w:r>
      <w:r w:rsidRPr="000E2935">
        <w:rPr>
          <w:rFonts w:ascii="Times New Roman" w:eastAsiaTheme="minorHAnsi" w:hAnsi="Times New Roman" w:cs="Times New Roman"/>
          <w:sz w:val="28"/>
          <w:szCs w:val="28"/>
          <w:lang w:eastAsia="en-US"/>
        </w:rPr>
        <w:t>10 февраля 2022 г. № 342, от 10 июня 2022</w:t>
      </w:r>
      <w:r w:rsidR="00A847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2935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 401</w:t>
      </w:r>
      <w:r w:rsidRPr="000E2935">
        <w:rPr>
          <w:rFonts w:ascii="Times New Roman" w:hAnsi="Times New Roman" w:cs="Times New Roman"/>
          <w:sz w:val="28"/>
          <w:szCs w:val="28"/>
        </w:rPr>
        <w:t>)»</w:t>
      </w:r>
    </w:p>
    <w:p w:rsidR="00662183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183" w:rsidRPr="00E75AF8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183" w:rsidRPr="002A7291" w:rsidRDefault="00662183" w:rsidP="006621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04"/>
      <w:bookmarkEnd w:id="2"/>
      <w:r w:rsidRPr="002A7291">
        <w:rPr>
          <w:rFonts w:ascii="Times New Roman" w:hAnsi="Times New Roman" w:cs="Times New Roman"/>
          <w:b w:val="0"/>
          <w:sz w:val="28"/>
          <w:szCs w:val="28"/>
        </w:rPr>
        <w:t>ДОЛЖНОСТНЫЕ ОКЛАДЫ</w:t>
      </w:r>
    </w:p>
    <w:p w:rsidR="00662183" w:rsidRPr="002A7291" w:rsidRDefault="00662183" w:rsidP="006621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7291">
        <w:rPr>
          <w:rFonts w:ascii="Times New Roman" w:hAnsi="Times New Roman" w:cs="Times New Roman"/>
          <w:b w:val="0"/>
          <w:sz w:val="28"/>
          <w:szCs w:val="28"/>
        </w:rPr>
        <w:t>лиц, замещ</w:t>
      </w:r>
      <w:r w:rsidR="00AB3EA5">
        <w:rPr>
          <w:rFonts w:ascii="Times New Roman" w:hAnsi="Times New Roman" w:cs="Times New Roman"/>
          <w:b w:val="0"/>
          <w:sz w:val="28"/>
          <w:szCs w:val="28"/>
        </w:rPr>
        <w:t xml:space="preserve">ающих муниципальные должности, </w:t>
      </w:r>
      <w:r w:rsidRPr="002A7291">
        <w:rPr>
          <w:rFonts w:ascii="Times New Roman" w:hAnsi="Times New Roman" w:cs="Times New Roman"/>
          <w:b w:val="0"/>
          <w:sz w:val="28"/>
          <w:szCs w:val="28"/>
        </w:rPr>
        <w:t>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</w:t>
      </w:r>
    </w:p>
    <w:p w:rsidR="00662183" w:rsidRPr="00E75AF8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256"/>
      </w:tblGrid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6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56" w:type="dxa"/>
          </w:tcPr>
          <w:p w:rsidR="00662183" w:rsidRPr="00E75AF8" w:rsidRDefault="00662183" w:rsidP="00474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74412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11404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10019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9946</w:t>
            </w:r>
          </w:p>
        </w:tc>
      </w:tr>
      <w:tr w:rsidR="00662183" w:rsidRPr="00E75AF8" w:rsidTr="00A847AC">
        <w:trPr>
          <w:trHeight w:val="773"/>
        </w:trPr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руководителя департамента, комитета, отдела, службы (без статуса юридического лица)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8954</w:t>
            </w:r>
          </w:p>
        </w:tc>
      </w:tr>
      <w:tr w:rsidR="00662183" w:rsidRPr="00E75AF8" w:rsidTr="00A847AC">
        <w:trPr>
          <w:trHeight w:val="719"/>
        </w:trPr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8161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7116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7116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6850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6319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4742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256" w:type="dxa"/>
          </w:tcPr>
          <w:p w:rsidR="00662183" w:rsidRPr="00E75AF8" w:rsidRDefault="00474412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4213</w:t>
            </w:r>
          </w:p>
        </w:tc>
      </w:tr>
    </w:tbl>
    <w:p w:rsidR="00662183" w:rsidRPr="00E75AF8" w:rsidRDefault="00662183" w:rsidP="00662183">
      <w:pPr>
        <w:rPr>
          <w:sz w:val="28"/>
          <w:szCs w:val="28"/>
        </w:rPr>
      </w:pPr>
    </w:p>
    <w:p w:rsidR="00662183" w:rsidRPr="00484154" w:rsidRDefault="00662183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62183" w:rsidRPr="00484154" w:rsidSect="005132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7CC9"/>
    <w:multiLevelType w:val="hybridMultilevel"/>
    <w:tmpl w:val="B8EA93A0"/>
    <w:lvl w:ilvl="0" w:tplc="DBF83E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D0"/>
    <w:rsid w:val="00053279"/>
    <w:rsid w:val="0008223A"/>
    <w:rsid w:val="000B0D04"/>
    <w:rsid w:val="000B5FD0"/>
    <w:rsid w:val="000C38F0"/>
    <w:rsid w:val="00112A0F"/>
    <w:rsid w:val="001139C0"/>
    <w:rsid w:val="00131F99"/>
    <w:rsid w:val="0016119B"/>
    <w:rsid w:val="001844D8"/>
    <w:rsid w:val="001A7773"/>
    <w:rsid w:val="00212837"/>
    <w:rsid w:val="002338E4"/>
    <w:rsid w:val="002C1126"/>
    <w:rsid w:val="002C2DCD"/>
    <w:rsid w:val="00306FD5"/>
    <w:rsid w:val="00403CE0"/>
    <w:rsid w:val="00426773"/>
    <w:rsid w:val="00463DC8"/>
    <w:rsid w:val="00474412"/>
    <w:rsid w:val="00484154"/>
    <w:rsid w:val="00502FCB"/>
    <w:rsid w:val="005132D0"/>
    <w:rsid w:val="005157F0"/>
    <w:rsid w:val="00531C1A"/>
    <w:rsid w:val="005509B1"/>
    <w:rsid w:val="00602C1A"/>
    <w:rsid w:val="00640E40"/>
    <w:rsid w:val="00662183"/>
    <w:rsid w:val="00676C53"/>
    <w:rsid w:val="00683C77"/>
    <w:rsid w:val="0073115B"/>
    <w:rsid w:val="00733AC7"/>
    <w:rsid w:val="007643EE"/>
    <w:rsid w:val="007C5240"/>
    <w:rsid w:val="007E137A"/>
    <w:rsid w:val="00803BA5"/>
    <w:rsid w:val="00826612"/>
    <w:rsid w:val="009072D0"/>
    <w:rsid w:val="009B12C9"/>
    <w:rsid w:val="009E12C5"/>
    <w:rsid w:val="00A15D82"/>
    <w:rsid w:val="00A847AC"/>
    <w:rsid w:val="00AB0AF7"/>
    <w:rsid w:val="00AB3EA5"/>
    <w:rsid w:val="00AB5B71"/>
    <w:rsid w:val="00B17E2C"/>
    <w:rsid w:val="00B764BF"/>
    <w:rsid w:val="00BE2EDE"/>
    <w:rsid w:val="00C135B2"/>
    <w:rsid w:val="00C34810"/>
    <w:rsid w:val="00C739C4"/>
    <w:rsid w:val="00C926DF"/>
    <w:rsid w:val="00CA57AA"/>
    <w:rsid w:val="00CF270E"/>
    <w:rsid w:val="00CF3F1F"/>
    <w:rsid w:val="00CF67F2"/>
    <w:rsid w:val="00D06DB0"/>
    <w:rsid w:val="00D874E1"/>
    <w:rsid w:val="00DD0D17"/>
    <w:rsid w:val="00DF78F5"/>
    <w:rsid w:val="00E00E49"/>
    <w:rsid w:val="00E35209"/>
    <w:rsid w:val="00E70560"/>
    <w:rsid w:val="00E73112"/>
    <w:rsid w:val="00E766D8"/>
    <w:rsid w:val="00E94D27"/>
    <w:rsid w:val="00EB7A7D"/>
    <w:rsid w:val="00E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3F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D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132D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132D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3">
    <w:name w:val="Body Text Indent 3"/>
    <w:basedOn w:val="a"/>
    <w:link w:val="30"/>
    <w:rsid w:val="006621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21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3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 Знак1,Знак1"/>
    <w:basedOn w:val="a"/>
    <w:link w:val="a4"/>
    <w:uiPriority w:val="99"/>
    <w:qFormat/>
    <w:rsid w:val="00CF3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4">
    <w:name w:val="Название Знак"/>
    <w:aliases w:val=" Знак1 Знак,Знак1 Знак"/>
    <w:basedOn w:val="a0"/>
    <w:link w:val="a3"/>
    <w:uiPriority w:val="99"/>
    <w:rsid w:val="00CF3F1F"/>
    <w:rPr>
      <w:rFonts w:ascii="Times New Roman" w:eastAsia="Times New Roman" w:hAnsi="Times New Roman" w:cs="Times New Roman"/>
      <w:sz w:val="36"/>
      <w:szCs w:val="28"/>
    </w:rPr>
  </w:style>
  <w:style w:type="paragraph" w:styleId="a5">
    <w:name w:val="Subtitle"/>
    <w:basedOn w:val="a"/>
    <w:link w:val="a6"/>
    <w:qFormat/>
    <w:rsid w:val="00CF3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6">
    <w:name w:val="Подзаголовок Знак"/>
    <w:basedOn w:val="a0"/>
    <w:link w:val="a5"/>
    <w:rsid w:val="00CF3F1F"/>
    <w:rPr>
      <w:rFonts w:ascii="Times New Roman" w:eastAsia="Times New Roman" w:hAnsi="Times New Roman" w:cs="Times New Roman"/>
      <w:sz w:val="36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F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3F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D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132D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132D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3">
    <w:name w:val="Body Text Indent 3"/>
    <w:basedOn w:val="a"/>
    <w:link w:val="30"/>
    <w:rsid w:val="006621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21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3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 Знак1,Знак1"/>
    <w:basedOn w:val="a"/>
    <w:link w:val="a4"/>
    <w:uiPriority w:val="99"/>
    <w:qFormat/>
    <w:rsid w:val="00CF3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4">
    <w:name w:val="Название Знак"/>
    <w:aliases w:val=" Знак1 Знак,Знак1 Знак"/>
    <w:basedOn w:val="a0"/>
    <w:link w:val="a3"/>
    <w:uiPriority w:val="99"/>
    <w:rsid w:val="00CF3F1F"/>
    <w:rPr>
      <w:rFonts w:ascii="Times New Roman" w:eastAsia="Times New Roman" w:hAnsi="Times New Roman" w:cs="Times New Roman"/>
      <w:sz w:val="36"/>
      <w:szCs w:val="28"/>
    </w:rPr>
  </w:style>
  <w:style w:type="paragraph" w:styleId="a5">
    <w:name w:val="Subtitle"/>
    <w:basedOn w:val="a"/>
    <w:link w:val="a6"/>
    <w:qFormat/>
    <w:rsid w:val="00CF3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6">
    <w:name w:val="Подзаголовок Знак"/>
    <w:basedOn w:val="a0"/>
    <w:link w:val="a5"/>
    <w:rsid w:val="00CF3F1F"/>
    <w:rPr>
      <w:rFonts w:ascii="Times New Roman" w:eastAsia="Times New Roman" w:hAnsi="Times New Roman" w:cs="Times New Roman"/>
      <w:sz w:val="36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F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64E65A105A57FF8C91CF104715A811E27EDCF5A7F8DF22A75189B04155ED2EC4ED3EC60C2114698FBBFC29256y4H" TargetMode="External"/><Relationship Id="rId13" Type="http://schemas.openxmlformats.org/officeDocument/2006/relationships/hyperlink" Target="consultantplus://offline/ref=FC309D80FEF257011AF1BA275CCCE43E595450E85FD33C48521D03C6D34AB215A4E1037158BFE8B148A4E97B99eEVDH" TargetMode="External"/><Relationship Id="rId18" Type="http://schemas.openxmlformats.org/officeDocument/2006/relationships/hyperlink" Target="consultantplus://offline/ref=FC309D80FEF257011AF1BA275CCCE43E595653EF5CD53C48521D03C6D34AB215B6E15B7D58B6F0B14AB1BF2ADFB996BF24CD5377A08BB7A3e1V7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A4EFF4BA8F07662992FBBA827D5C84B41027B634AC8F6DE86A1C584B51BACD264DCB75A61AFDFBF656F33C67B964931A0E03DE5C81A41CAnCg1G" TargetMode="External"/><Relationship Id="rId7" Type="http://schemas.openxmlformats.org/officeDocument/2006/relationships/hyperlink" Target="consultantplus://offline/ref=E1B64E65A105A57FF8C91CF104715A811E25EDCC577B8DF22A75189B04155ED2EC4ED3EC60C2114698FBBFC29256y4H" TargetMode="External"/><Relationship Id="rId12" Type="http://schemas.openxmlformats.org/officeDocument/2006/relationships/hyperlink" Target="consultantplus://offline/ref=FC309D80FEF257011AF1BA275CCCE43E595651E55BD33C48521D03C6D34AB215B6E15B7D58B6F6B348B1BF2ADFB996BF24CD5377A08BB7A3e1V7H" TargetMode="External"/><Relationship Id="rId17" Type="http://schemas.openxmlformats.org/officeDocument/2006/relationships/hyperlink" Target="consultantplus://offline/ref=FC309D80FEF257011AF1BA275CCCE43E595653EF5CD53C48521D03C6D34AB215B6E15B7D58B6F3B84EB1BF2ADFB996BF24CD5377A08BB7A3e1V7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309D80FEF257011AF1BA275CCCE43E595653EF5CD53C48521D03C6D34AB215B6E15B7D58B6F3B84FB1BF2ADFB996BF24CD5377A08BB7A3e1V7H" TargetMode="External"/><Relationship Id="rId20" Type="http://schemas.openxmlformats.org/officeDocument/2006/relationships/hyperlink" Target="consultantplus://offline/ref=DA4EFF4BA8F07662992FBBA827D5C84B41027B634AC8F6DE86A1C584B51BACD264DCB75F68A7D1E23020329A3FCA5A31AAE03FE6D4n1g9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1B64E65A105A57FF8C902FC121D048B1D2FBAC3517B82A570201ECC5B455887BE0E8DB5228702479DE5BDC3986C2CCAB25EC7FF7D4B2099F860196056y8H" TargetMode="External"/><Relationship Id="rId24" Type="http://schemas.openxmlformats.org/officeDocument/2006/relationships/hyperlink" Target="consultantplus://offline/ref=DA4EFF4BA8F07662992FBBA827D5C84B41027B634AC8F6DE86A1C584B51BACD264DCB75E61ABD1E23020329A3FCA5A31AAE03FE6D4n1g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309D80FEF257011AF1BA275CCCE43E595653EF5CD53C48521D03C6D34AB215B6E15B7851BEFDE51AFEBE769BE585BF2ECD5174BCe8V8H" TargetMode="External"/><Relationship Id="rId23" Type="http://schemas.openxmlformats.org/officeDocument/2006/relationships/hyperlink" Target="consultantplus://offline/ref=DA4EFF4BA8F07662992FBBA827D5C84B41027B634AC8F6DE86A1C584B51BACD264DCB75A61AFDCB6606F33C67B964931A0E03DE5C81A41CAnCg1G" TargetMode="External"/><Relationship Id="rId10" Type="http://schemas.openxmlformats.org/officeDocument/2006/relationships/hyperlink" Target="consultantplus://offline/ref=E1B64E65A105A57FF8C902FC121D048B1D2FBAC3517B86A271251ECC5B455887BE0E8DB530875A4B9CE4A3C295797A9BF450y8H" TargetMode="External"/><Relationship Id="rId19" Type="http://schemas.openxmlformats.org/officeDocument/2006/relationships/hyperlink" Target="consultantplus://offline/ref=FC309D80FEF257011AF1BA275CCCE43E595653EF5CD53C48521D03C6D34AB215B6E15B7958B2FDE51AFEBE769BE585BF2ECD5174BCe8V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B64E65A105A57FF8C91CF104715A811E27E1C7547C8DF22A75189B04155ED2EC4ED3EC60C2114698FBBFC29256y4H" TargetMode="External"/><Relationship Id="rId14" Type="http://schemas.openxmlformats.org/officeDocument/2006/relationships/hyperlink" Target="consultantplus://offline/ref=FC309D80FEF257011AF1A42A4AA0BA345D5A0DE05FD53F1A0642589B8443B842F1AE022D1CE3FBB142A4EB7885EE9BBDe2VCH" TargetMode="External"/><Relationship Id="rId22" Type="http://schemas.openxmlformats.org/officeDocument/2006/relationships/hyperlink" Target="consultantplus://offline/ref=DA4EFF4BA8F07662992FBBA827D5C84B41027B634AC8F6DE86A1C584B51BACD264DCB75A61AFDFBF646F33C67B964931A0E03DE5C81A41CAnC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19</cp:revision>
  <cp:lastPrinted>2023-10-17T06:16:00Z</cp:lastPrinted>
  <dcterms:created xsi:type="dcterms:W3CDTF">2023-10-16T13:15:00Z</dcterms:created>
  <dcterms:modified xsi:type="dcterms:W3CDTF">2023-10-17T07:19:00Z</dcterms:modified>
</cp:coreProperties>
</file>